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414"/>
        <w:gridCol w:w="926"/>
        <w:gridCol w:w="1684"/>
        <w:gridCol w:w="2344"/>
      </w:tblGrid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Размеры, </w:t>
            </w:r>
            <w:proofErr w:type="gramStart"/>
            <w:r w:rsidRPr="002E123B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мм</w:t>
            </w:r>
            <w:proofErr w:type="gramEnd"/>
            <w:r w:rsidRPr="002E123B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, L*B*H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Вес, </w:t>
            </w:r>
            <w:proofErr w:type="spellStart"/>
            <w:r w:rsidRPr="002E123B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Объем, </w:t>
            </w:r>
            <w:proofErr w:type="spellStart"/>
            <w:r w:rsidRPr="002E123B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куб.м</w:t>
            </w:r>
            <w:proofErr w:type="spellEnd"/>
            <w:r w:rsidRPr="002E123B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Цена за 1 шт. с НДС</w:t>
            </w:r>
          </w:p>
        </w:tc>
      </w:tr>
      <w:tr w:rsidR="002E123B" w:rsidRPr="002E123B" w:rsidTr="002E123B">
        <w:tc>
          <w:tcPr>
            <w:tcW w:w="0" w:type="auto"/>
            <w:gridSpan w:val="5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before="240" w:after="240" w:line="330" w:lineRule="atLeast"/>
              <w:outlineLvl w:val="2"/>
              <w:rPr>
                <w:rFonts w:ascii="Verdana" w:eastAsia="Times New Roman" w:hAnsi="Verdana" w:cs="Times New Roman"/>
                <w:b/>
                <w:bCs/>
                <w:color w:val="2C3771"/>
                <w:sz w:val="25"/>
                <w:szCs w:val="25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b/>
                <w:bCs/>
                <w:color w:val="2C3771"/>
                <w:sz w:val="25"/>
                <w:szCs w:val="25"/>
                <w:lang w:eastAsia="ru-RU"/>
              </w:rPr>
              <w:t>Плиты перекрытия Серия 1,141-1в, 63, 60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ПК-24-12-8т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2380*1190*220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0,860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0,623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3 270,00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ПК-24-15-8т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2380*1490*220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4 035,00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ПК-27-12-8т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2680*1190*220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0,950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0,700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3 790,00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ПК-27-15-8т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2680*1490*220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0,878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4 405,00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ПК-30-12-8т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2980*1190*220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1,080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3 960,00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ПК-30-15-8т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2980*1490*220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1,430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0,976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4 970,00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ПК-32-12-8т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3180*1190*220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1,150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0,820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4 175,00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ПК-33-15-8т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3280*1490*220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1,560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1,075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5 470,00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ПК-36-12-8т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3580*1190*220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1,280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0,937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4 775,00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ПК-36-15-8т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3580*1490*220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1,750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1,173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6 030,00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ПК-39-12-8т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3880*1190*220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1.460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1,027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5 040,00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ПК-39-15-8т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3880*1490*220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1,840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1,272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6 700,00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ПК-42-12-8т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4180*1190*220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1,480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1,094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5 750,00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ПК-42-15-8т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4180*1490*220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1,970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1,370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7 095,00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ПК-45-12-8т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4480*1190*220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1,600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1,180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6 230,00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ПК-45-15-8т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4480*1490*220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2,050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1,470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7 775,00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ПК-48-12-8т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4780*1190*220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1,700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1,250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6 525,00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ПК-48-15-8т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4780*1490*220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2,260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1,567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8 416,00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ПК-51-12-8т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5080*1190*220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1,800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1,330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6 745,00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ПК-51-15-8т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5080*1490*220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2,400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1,665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8 737,00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ПК-54-12-8т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5380*1190*220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1,410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7 362,00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ПК-54-15-8т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5380*1490*220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2,520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1,763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9 257,00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ПК-57-12-8т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5680*1190*220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1,487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7 580,00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ПК-57-15-8т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5680*1490*220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2,700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1,850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9 820,00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ПК-60-12-8т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5980*1190*220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1,566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8 004,00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ПК-60-15-8т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5980*1490*220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2,800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1,960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9 957,00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ПК-63-12-8т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6280*1190*220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2,200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1,644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8 130,00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ПК-63-15-8т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6280*1490*220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2,900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2,058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10 200,00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lastRenderedPageBreak/>
              <w:t>ПК-64-12-8т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6380*1190*220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2,250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1,670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8 670,00</w:t>
            </w:r>
          </w:p>
        </w:tc>
      </w:tr>
      <w:tr w:rsidR="002E123B" w:rsidRPr="002E123B" w:rsidTr="002E123B">
        <w:tc>
          <w:tcPr>
            <w:tcW w:w="0" w:type="auto"/>
            <w:gridSpan w:val="5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before="240" w:after="240" w:line="330" w:lineRule="atLeast"/>
              <w:outlineLvl w:val="2"/>
              <w:rPr>
                <w:rFonts w:ascii="Verdana" w:eastAsia="Times New Roman" w:hAnsi="Verdana" w:cs="Times New Roman"/>
                <w:b/>
                <w:bCs/>
                <w:color w:val="2C3771"/>
                <w:sz w:val="25"/>
                <w:szCs w:val="25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b/>
                <w:bCs/>
                <w:color w:val="2C3771"/>
                <w:sz w:val="25"/>
                <w:szCs w:val="25"/>
                <w:lang w:eastAsia="ru-RU"/>
              </w:rPr>
              <w:t>Плиты перекрытия Серия 1,241-1в27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ПК-68-12-8т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6780*1190*220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2,400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1,780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10 281,00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ПК-68-15-8т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6780*1490*220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2,244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12 968,00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ПК-72-12-8т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7180*1190*220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1,880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10 810,00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ПК-72-15-8т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7180*1490*220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3,300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2,350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13 507,00</w:t>
            </w:r>
          </w:p>
        </w:tc>
      </w:tr>
      <w:tr w:rsidR="002E123B" w:rsidRPr="002E123B" w:rsidTr="002E123B">
        <w:tc>
          <w:tcPr>
            <w:tcW w:w="0" w:type="auto"/>
            <w:gridSpan w:val="5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before="240" w:after="240" w:line="330" w:lineRule="atLeast"/>
              <w:outlineLvl w:val="2"/>
              <w:rPr>
                <w:rFonts w:ascii="Verdana" w:eastAsia="Times New Roman" w:hAnsi="Verdana" w:cs="Times New Roman"/>
                <w:b/>
                <w:bCs/>
                <w:color w:val="2C3771"/>
                <w:sz w:val="25"/>
                <w:szCs w:val="25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b/>
                <w:bCs/>
                <w:color w:val="2C3771"/>
                <w:sz w:val="25"/>
                <w:szCs w:val="25"/>
                <w:lang w:eastAsia="ru-RU"/>
              </w:rPr>
              <w:t>Плиты перекрытия Серия 1,141,1в60, 63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ПК-42-10-8т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4180*990*220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1,320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0,910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5 030,00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ПК-63-10-8т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6280*990*220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1,858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1,368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7 399,00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ПК-72-10-8т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7180*990*220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1,564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9 092,00</w:t>
            </w:r>
          </w:p>
        </w:tc>
      </w:tr>
      <w:tr w:rsidR="002E123B" w:rsidRPr="002E123B" w:rsidTr="002E123B">
        <w:tc>
          <w:tcPr>
            <w:tcW w:w="0" w:type="auto"/>
            <w:gridSpan w:val="5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before="240" w:after="240" w:line="330" w:lineRule="atLeast"/>
              <w:outlineLvl w:val="2"/>
              <w:rPr>
                <w:rFonts w:ascii="Verdana" w:eastAsia="Times New Roman" w:hAnsi="Verdana" w:cs="Times New Roman"/>
                <w:b/>
                <w:bCs/>
                <w:color w:val="2C3771"/>
                <w:sz w:val="25"/>
                <w:szCs w:val="25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b/>
                <w:bCs/>
                <w:color w:val="2C3771"/>
                <w:sz w:val="25"/>
                <w:szCs w:val="25"/>
                <w:lang w:eastAsia="ru-RU"/>
              </w:rPr>
              <w:t>Стеновые материалы / блок / ГОСТ 13579-78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ФБС9-3-3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900*300*300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484,00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ФБС9-3-6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900*300*580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0,146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880,00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ФБС9-4-6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900*400*580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828,00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ФБС9-5-6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900*500*580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1 124,00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ФБС9-6-6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900*600*580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0,293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1 366,00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ФБС12-3-6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1180*300*580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943,00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ФБС12-4-3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1180*400*280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0,127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602,00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ФБС12-4-6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1180*400*580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0,265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1 185,00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ФБС12-5-3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1180*500*280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0,159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740,00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ФБС12-5-6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1180*500*580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0,331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1 480,00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ФБС12-6-3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1180*600*280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0,191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876,00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ФБС12-6-6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1180*600*580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0,398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1 737,00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ФБС24-3-6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2380*300*580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0,406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1 737,00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ФБС24-4-6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2380*400*580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0,543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2 356,00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ФБС24-5-6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2380*500*580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0,679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3 016,00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ФБС24-6-6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2380*600*580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0,815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3 500,00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ФБС24-7,5-6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2380*750*580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1,036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4 742,00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lastRenderedPageBreak/>
              <w:t>ФБС12-7,5-6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1180*750*580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0,514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2 369,00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ФБС9-7,5-6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900*750*580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0,383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1 765,00</w:t>
            </w:r>
          </w:p>
        </w:tc>
      </w:tr>
      <w:tr w:rsidR="002E123B" w:rsidRPr="002E123B" w:rsidTr="002E123B">
        <w:tc>
          <w:tcPr>
            <w:tcW w:w="0" w:type="auto"/>
            <w:gridSpan w:val="5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before="240" w:after="240" w:line="330" w:lineRule="atLeast"/>
              <w:outlineLvl w:val="2"/>
              <w:rPr>
                <w:rFonts w:ascii="Verdana" w:eastAsia="Times New Roman" w:hAnsi="Verdana" w:cs="Times New Roman"/>
                <w:b/>
                <w:bCs/>
                <w:color w:val="2C3771"/>
                <w:sz w:val="25"/>
                <w:szCs w:val="25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b/>
                <w:bCs/>
                <w:color w:val="2C3771"/>
                <w:sz w:val="25"/>
                <w:szCs w:val="25"/>
                <w:lang w:eastAsia="ru-RU"/>
              </w:rPr>
              <w:t>Подушка фундаментная ГОСТ 13580-85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6,12,4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600*1200*300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856,00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6,24,4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600*2400*300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1 636,00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8,12,3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800*1200*300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1 227,00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8,24,3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800*2400*300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2 502,00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10,12,3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1000*1200*300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1 674,00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10,24,3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1000*2400*300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3 272,00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12,8,3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1200*800*300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1 296,00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12,12,3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1200*1200*300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1 890,00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12,24,3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1200*2400*300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3 775,00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14,12,3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1400*1200*300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2 140,00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14,24,3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1400*2400*300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4 530,00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16,12,3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1600*1200*300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2 892,00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16,24,3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1600*2400*300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5 938,00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20,8,3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2000*800*300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3 348,00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20,12,3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2000*1200*500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5 174,00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24,12,3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2400*1200*500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6 240,00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28,8,3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2800*800*300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5 777,00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28,12,3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2800*1200*300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9 312,00</w:t>
            </w:r>
          </w:p>
        </w:tc>
      </w:tr>
      <w:tr w:rsidR="002E123B" w:rsidRPr="002E123B" w:rsidTr="002E123B"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ФЛ 32,12,3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3200*1200*300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C4C5C6"/>
              <w:left w:val="single" w:sz="6" w:space="0" w:color="C4C5C6"/>
              <w:bottom w:val="single" w:sz="6" w:space="0" w:color="C4C5C6"/>
              <w:right w:val="single" w:sz="6" w:space="0" w:color="C4C5C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3B" w:rsidRPr="002E123B" w:rsidRDefault="002E123B" w:rsidP="002E123B">
            <w:pPr>
              <w:spacing w:line="330" w:lineRule="atLeast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2E123B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11 954,00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3B"/>
    <w:rsid w:val="002E123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2E12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12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E1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2E12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12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E1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2018-10-01T08:19:00Z</dcterms:created>
  <dcterms:modified xsi:type="dcterms:W3CDTF">2018-10-01T08:20:00Z</dcterms:modified>
</cp:coreProperties>
</file>